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51" w:rsidRDefault="00822051" w:rsidP="00822051">
      <w:pPr>
        <w:spacing w:line="300" w:lineRule="exact"/>
      </w:pPr>
      <w:r>
        <w:rPr>
          <w:rFonts w:hint="eastAsia"/>
        </w:rPr>
        <w:t>第２</w:t>
      </w:r>
      <w:bookmarkStart w:id="0" w:name="_GoBack"/>
      <w:bookmarkEnd w:id="0"/>
      <w:r>
        <w:rPr>
          <w:rFonts w:hint="eastAsia"/>
        </w:rPr>
        <w:t>号様式（第２条第１項）</w:t>
      </w:r>
    </w:p>
    <w:p w:rsidR="00822051" w:rsidRDefault="00822051" w:rsidP="00822051">
      <w:pPr>
        <w:spacing w:line="300" w:lineRule="exact"/>
        <w:rPr>
          <w:b/>
          <w:sz w:val="24"/>
        </w:rPr>
      </w:pPr>
    </w:p>
    <w:p w:rsidR="00822051" w:rsidRDefault="00822051" w:rsidP="00822051">
      <w:pPr>
        <w:spacing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横浜港臨港地区内の構築物建設（用途変更）届</w:t>
      </w:r>
    </w:p>
    <w:p w:rsidR="00822051" w:rsidRDefault="00822051" w:rsidP="00822051">
      <w:pPr>
        <w:spacing w:line="300" w:lineRule="exact"/>
      </w:pPr>
    </w:p>
    <w:p w:rsidR="00822051" w:rsidRDefault="00822051" w:rsidP="00822051">
      <w:pPr>
        <w:spacing w:line="300" w:lineRule="exact"/>
        <w:jc w:val="right"/>
      </w:pPr>
      <w:r>
        <w:rPr>
          <w:rFonts w:hint="eastAsia"/>
        </w:rPr>
        <w:t xml:space="preserve">　　年　　月　　日</w:t>
      </w:r>
    </w:p>
    <w:p w:rsidR="00822051" w:rsidRDefault="00822051" w:rsidP="00822051">
      <w:pPr>
        <w:spacing w:line="300" w:lineRule="exact"/>
      </w:pPr>
      <w:r>
        <w:rPr>
          <w:rFonts w:hint="eastAsia"/>
        </w:rPr>
        <w:t>横浜市長</w:t>
      </w:r>
    </w:p>
    <w:p w:rsidR="00822051" w:rsidRDefault="00822051" w:rsidP="00822051">
      <w:pPr>
        <w:spacing w:line="300" w:lineRule="exact"/>
      </w:pPr>
    </w:p>
    <w:p w:rsidR="00822051" w:rsidRDefault="00822051" w:rsidP="00822051">
      <w:pPr>
        <w:spacing w:line="300" w:lineRule="exact"/>
      </w:pPr>
      <w:r>
        <w:rPr>
          <w:rFonts w:hint="eastAsia"/>
        </w:rPr>
        <w:t xml:space="preserve">　　　　　　　　　　　　　　　　届出者　住所</w:t>
      </w:r>
    </w:p>
    <w:p w:rsidR="00822051" w:rsidRDefault="00822051" w:rsidP="00822051">
      <w:pPr>
        <w:spacing w:line="300" w:lineRule="exact"/>
      </w:pPr>
      <w:r>
        <w:rPr>
          <w:rFonts w:hint="eastAsia"/>
        </w:rPr>
        <w:t xml:space="preserve">　　　　　　　　　　　　　　　　　　　　氏名　　　　　　　　　　　　　　　　　　</w:t>
      </w:r>
    </w:p>
    <w:p w:rsidR="00822051" w:rsidRDefault="00822051" w:rsidP="00822051">
      <w:pPr>
        <w:spacing w:line="300" w:lineRule="exact"/>
      </w:pPr>
      <w:r>
        <w:rPr>
          <w:rFonts w:hint="eastAsia"/>
        </w:rPr>
        <w:t xml:space="preserve">　　　　　　　　　　　　　　　　　　　　（電話番号）　　　　　　</w:t>
      </w:r>
    </w:p>
    <w:p w:rsidR="00822051" w:rsidRDefault="00822051" w:rsidP="00822051">
      <w:pPr>
        <w:spacing w:line="300" w:lineRule="exact"/>
      </w:pPr>
    </w:p>
    <w:p w:rsidR="00822051" w:rsidRDefault="00822051" w:rsidP="00822051">
      <w:pPr>
        <w:spacing w:line="300" w:lineRule="exact"/>
      </w:pPr>
      <w:r>
        <w:rPr>
          <w:rFonts w:hint="eastAsia"/>
        </w:rPr>
        <w:t>臨港地区内の構築物（建設・用途変更）について、次のとおり届け出ます。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560"/>
        <w:gridCol w:w="3952"/>
      </w:tblGrid>
      <w:tr w:rsidR="00822051" w:rsidTr="00803569">
        <w:trPr>
          <w:trHeight w:val="33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822051">
              <w:rPr>
                <w:rFonts w:ascii="ＭＳ 明朝" w:hAnsi="ＭＳ 明朝" w:hint="eastAsia"/>
                <w:spacing w:val="45"/>
                <w:kern w:val="0"/>
                <w:fitText w:val="1470" w:id="156942848"/>
              </w:rPr>
              <w:t>建築主住</w:t>
            </w:r>
            <w:r w:rsidRPr="00822051">
              <w:rPr>
                <w:rFonts w:ascii="ＭＳ 明朝" w:hAnsi="ＭＳ 明朝" w:hint="eastAsia"/>
                <w:spacing w:val="30"/>
                <w:kern w:val="0"/>
                <w:fitText w:val="1470" w:id="156942848"/>
              </w:rPr>
              <w:t>所</w:t>
            </w: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氏名または名称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</w:pPr>
          </w:p>
          <w:p w:rsidR="00822051" w:rsidRDefault="00822051" w:rsidP="00803569">
            <w:pPr>
              <w:spacing w:line="300" w:lineRule="exact"/>
            </w:pP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敷地の地名地番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D357E" w:rsidP="00803569">
            <w:pPr>
              <w:spacing w:line="300" w:lineRule="exact"/>
            </w:pPr>
            <w:r>
              <w:rPr>
                <w:rFonts w:hint="eastAsia"/>
              </w:rPr>
              <w:t xml:space="preserve">横浜市　　　</w:t>
            </w:r>
            <w:r w:rsidR="00F93D4B">
              <w:rPr>
                <w:rFonts w:hint="eastAsia"/>
              </w:rPr>
              <w:t>区</w:t>
            </w: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Pr="00822051">
              <w:rPr>
                <w:rFonts w:ascii="ＭＳ 明朝" w:hAnsi="ＭＳ 明朝" w:hint="eastAsia"/>
                <w:spacing w:val="105"/>
                <w:kern w:val="0"/>
                <w:fitText w:val="1470" w:id="156942849"/>
              </w:rPr>
              <w:t>該当分</w:t>
            </w:r>
            <w:r w:rsidRPr="00822051">
              <w:rPr>
                <w:rFonts w:ascii="ＭＳ 明朝" w:hAnsi="ＭＳ 明朝" w:hint="eastAsia"/>
                <w:kern w:val="0"/>
                <w:fitText w:val="1470" w:id="156942849"/>
              </w:rPr>
              <w:t>区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</w:pPr>
            <w:r>
              <w:rPr>
                <w:rFonts w:hint="eastAsia"/>
              </w:rPr>
              <w:t>□商港区　　　□工業港区　　　□マリーナ港区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□修景厚生港区</w:t>
            </w: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 w:rsidRPr="00822051">
              <w:rPr>
                <w:rFonts w:ascii="ＭＳ 明朝" w:hAnsi="ＭＳ 明朝" w:hint="eastAsia"/>
                <w:spacing w:val="105"/>
                <w:kern w:val="0"/>
                <w:fitText w:val="1470" w:id="156942850"/>
              </w:rPr>
              <w:t>主要用</w:t>
            </w:r>
            <w:r w:rsidRPr="00822051">
              <w:rPr>
                <w:rFonts w:ascii="ＭＳ 明朝" w:hAnsi="ＭＳ 明朝" w:hint="eastAsia"/>
                <w:kern w:val="0"/>
                <w:fitText w:val="1470" w:id="156942850"/>
              </w:rPr>
              <w:t>途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</w:pP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５　</w:t>
            </w:r>
            <w:r w:rsidRPr="00822051">
              <w:rPr>
                <w:rFonts w:ascii="ＭＳ 明朝" w:hAnsi="ＭＳ 明朝" w:hint="eastAsia"/>
                <w:spacing w:val="105"/>
                <w:kern w:val="0"/>
                <w:fitText w:val="1470" w:id="156942851"/>
              </w:rPr>
              <w:t>敷地面</w:t>
            </w:r>
            <w:r w:rsidRPr="00822051">
              <w:rPr>
                <w:rFonts w:ascii="ＭＳ 明朝" w:hAnsi="ＭＳ 明朝" w:hint="eastAsia"/>
                <w:kern w:val="0"/>
                <w:fitText w:val="1470" w:id="156942851"/>
              </w:rPr>
              <w:t>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㎡</w:t>
            </w: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６　</w:t>
            </w:r>
            <w:r w:rsidRPr="00822051">
              <w:rPr>
                <w:rFonts w:ascii="ＭＳ 明朝" w:hAnsi="ＭＳ 明朝" w:hint="eastAsia"/>
                <w:spacing w:val="105"/>
                <w:kern w:val="0"/>
                <w:fitText w:val="1470" w:id="156942852"/>
              </w:rPr>
              <w:t>建築面</w:t>
            </w:r>
            <w:r w:rsidRPr="00822051">
              <w:rPr>
                <w:rFonts w:ascii="ＭＳ 明朝" w:hAnsi="ＭＳ 明朝" w:hint="eastAsia"/>
                <w:kern w:val="0"/>
                <w:fitText w:val="1470" w:id="156942852"/>
              </w:rPr>
              <w:t>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㎡</w:t>
            </w: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７　</w:t>
            </w:r>
            <w:r w:rsidRPr="00822051">
              <w:rPr>
                <w:rFonts w:ascii="ＭＳ 明朝" w:hAnsi="ＭＳ 明朝" w:hint="eastAsia"/>
                <w:spacing w:val="105"/>
                <w:kern w:val="0"/>
                <w:fitText w:val="1470" w:id="156942853"/>
              </w:rPr>
              <w:t>延べ面</w:t>
            </w:r>
            <w:r w:rsidRPr="00822051">
              <w:rPr>
                <w:rFonts w:ascii="ＭＳ 明朝" w:hAnsi="ＭＳ 明朝" w:hint="eastAsia"/>
                <w:kern w:val="0"/>
                <w:fitText w:val="1470" w:id="156942853"/>
              </w:rPr>
              <w:t>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㎡</w:t>
            </w: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８　</w:t>
            </w:r>
            <w:r w:rsidRPr="00822051">
              <w:rPr>
                <w:rFonts w:ascii="ＭＳ 明朝" w:hAnsi="ＭＳ 明朝" w:hint="eastAsia"/>
                <w:spacing w:val="525"/>
                <w:kern w:val="0"/>
                <w:fitText w:val="1470" w:id="156942854"/>
              </w:rPr>
              <w:t>構</w:t>
            </w:r>
            <w:r w:rsidRPr="00822051">
              <w:rPr>
                <w:rFonts w:ascii="ＭＳ 明朝" w:hAnsi="ＭＳ 明朝" w:hint="eastAsia"/>
                <w:kern w:val="0"/>
                <w:fitText w:val="1470" w:id="156942854"/>
              </w:rPr>
              <w:t>造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</w:pP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  <w:spacing w:val="32"/>
                <w:kern w:val="0"/>
              </w:rPr>
            </w:pPr>
            <w:r>
              <w:rPr>
                <w:rFonts w:ascii="ＭＳ 明朝" w:hAnsi="ＭＳ 明朝" w:hint="eastAsia"/>
              </w:rPr>
              <w:t xml:space="preserve">９　</w:t>
            </w:r>
            <w:r w:rsidRPr="00822051">
              <w:rPr>
                <w:rFonts w:ascii="ＭＳ 明朝" w:hAnsi="ＭＳ 明朝" w:hint="eastAsia"/>
                <w:spacing w:val="15"/>
                <w:kern w:val="0"/>
                <w:fitText w:val="1470" w:id="156942855"/>
              </w:rPr>
              <w:t>工事予定期</w:t>
            </w:r>
            <w:r w:rsidRPr="00822051">
              <w:rPr>
                <w:rFonts w:ascii="ＭＳ 明朝" w:hAnsi="ＭＳ 明朝" w:hint="eastAsia"/>
                <w:spacing w:val="30"/>
                <w:kern w:val="0"/>
                <w:fitText w:val="1470" w:id="156942855"/>
              </w:rPr>
              <w:t>間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D357E" w:rsidP="00803569">
            <w:pPr>
              <w:spacing w:line="300" w:lineRule="exact"/>
            </w:pPr>
            <w:r>
              <w:rPr>
                <w:rFonts w:hint="eastAsia"/>
              </w:rPr>
              <w:t xml:space="preserve">着　工　　　　</w:t>
            </w:r>
            <w:r w:rsidR="00822051">
              <w:rPr>
                <w:rFonts w:hint="eastAsia"/>
              </w:rPr>
              <w:t xml:space="preserve">　　年　　月　　日</w:t>
            </w:r>
          </w:p>
          <w:p w:rsidR="00822051" w:rsidRDefault="008D357E" w:rsidP="00803569">
            <w:pPr>
              <w:spacing w:line="300" w:lineRule="exact"/>
            </w:pPr>
            <w:r>
              <w:rPr>
                <w:rFonts w:hint="eastAsia"/>
              </w:rPr>
              <w:t xml:space="preserve">竣　工　　　　</w:t>
            </w:r>
            <w:r w:rsidR="00822051">
              <w:rPr>
                <w:rFonts w:hint="eastAsia"/>
              </w:rPr>
              <w:t xml:space="preserve">　　年　　月　　日</w:t>
            </w: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10　</w:t>
            </w:r>
            <w:r w:rsidRPr="00822051">
              <w:rPr>
                <w:rFonts w:ascii="ＭＳ 明朝" w:hAnsi="ＭＳ 明朝" w:hint="eastAsia"/>
                <w:spacing w:val="105"/>
                <w:kern w:val="0"/>
                <w:fitText w:val="1470" w:id="156942856"/>
              </w:rPr>
              <w:t>工事種</w:t>
            </w:r>
            <w:r w:rsidRPr="00822051">
              <w:rPr>
                <w:rFonts w:ascii="ＭＳ 明朝" w:hAnsi="ＭＳ 明朝" w:hint="eastAsia"/>
                <w:kern w:val="0"/>
                <w:fitText w:val="1470" w:id="156942856"/>
              </w:rPr>
              <w:t>別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</w:pPr>
            <w:r>
              <w:rPr>
                <w:rFonts w:hint="eastAsia"/>
              </w:rPr>
              <w:t>□新築　　□増築　　□改築　　□移転　　□用途変更</w:t>
            </w: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11  </w:t>
            </w:r>
            <w:r w:rsidRPr="00822051">
              <w:rPr>
                <w:rFonts w:ascii="ＭＳ 明朝" w:hAnsi="ＭＳ 明朝" w:hint="eastAsia"/>
                <w:spacing w:val="105"/>
                <w:kern w:val="0"/>
                <w:fitText w:val="1470" w:id="156942857"/>
              </w:rPr>
              <w:t>用途変</w:t>
            </w:r>
            <w:r w:rsidRPr="00822051">
              <w:rPr>
                <w:rFonts w:ascii="ＭＳ 明朝" w:hAnsi="ＭＳ 明朝" w:hint="eastAsia"/>
                <w:kern w:val="0"/>
                <w:fitText w:val="1470" w:id="156942857"/>
              </w:rPr>
              <w:t>更</w:t>
            </w:r>
          </w:p>
        </w:tc>
        <w:tc>
          <w:tcPr>
            <w:tcW w:w="3560" w:type="dxa"/>
            <w:tcBorders>
              <w:right w:val="single" w:sz="4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　変更前の用途</w:t>
            </w: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952" w:type="dxa"/>
            <w:tcBorders>
              <w:left w:val="single" w:sz="4" w:space="0" w:color="auto"/>
              <w:right w:val="single" w:sz="12" w:space="0" w:color="auto"/>
            </w:tcBorders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(2)　変更後の用途</w:t>
            </w:r>
          </w:p>
        </w:tc>
      </w:tr>
      <w:tr w:rsidR="00822051" w:rsidTr="00803569">
        <w:trPr>
          <w:trHeight w:val="33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12  </w:t>
            </w:r>
            <w:r w:rsidRPr="00822051">
              <w:rPr>
                <w:rFonts w:ascii="ＭＳ 明朝" w:hAnsi="ＭＳ 明朝" w:hint="eastAsia"/>
                <w:spacing w:val="15"/>
                <w:kern w:val="0"/>
                <w:fitText w:val="1470" w:id="156942858"/>
              </w:rPr>
              <w:t>用途変更理</w:t>
            </w:r>
            <w:r w:rsidRPr="00822051">
              <w:rPr>
                <w:rFonts w:ascii="ＭＳ 明朝" w:hAnsi="ＭＳ 明朝" w:hint="eastAsia"/>
                <w:spacing w:val="30"/>
                <w:kern w:val="0"/>
                <w:fitText w:val="1470" w:id="156942858"/>
              </w:rPr>
              <w:t>由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822051" w:rsidTr="00803569">
        <w:trPr>
          <w:trHeight w:val="257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13　</w:t>
            </w:r>
            <w:r w:rsidRPr="00822051">
              <w:rPr>
                <w:rFonts w:ascii="ＭＳ 明朝" w:hAnsi="ＭＳ 明朝" w:hint="eastAsia"/>
                <w:spacing w:val="105"/>
                <w:kern w:val="0"/>
                <w:fitText w:val="1470" w:id="156942859"/>
              </w:rPr>
              <w:t>添付書</w:t>
            </w:r>
            <w:r w:rsidRPr="00822051">
              <w:rPr>
                <w:rFonts w:ascii="ＭＳ 明朝" w:hAnsi="ＭＳ 明朝" w:hint="eastAsia"/>
                <w:kern w:val="0"/>
                <w:fitText w:val="1470" w:id="156942859"/>
              </w:rPr>
              <w:t>類</w:t>
            </w:r>
          </w:p>
        </w:tc>
        <w:tc>
          <w:tcPr>
            <w:tcW w:w="75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2051" w:rsidRDefault="00822051" w:rsidP="00803569">
            <w:pPr>
              <w:spacing w:line="300" w:lineRule="exact"/>
            </w:pPr>
            <w:r>
              <w:rPr>
                <w:rFonts w:hint="eastAsia"/>
              </w:rPr>
              <w:t>案内図・配置図・平面図・立面図・断面図・求積図</w:t>
            </w:r>
          </w:p>
        </w:tc>
      </w:tr>
    </w:tbl>
    <w:p w:rsidR="00822051" w:rsidRDefault="00822051" w:rsidP="00822051">
      <w:pPr>
        <w:spacing w:line="300" w:lineRule="exac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【備考】</w:t>
      </w:r>
    </w:p>
    <w:p w:rsidR="00822051" w:rsidRDefault="00822051" w:rsidP="00822051">
      <w:pPr>
        <w:spacing w:line="300" w:lineRule="exact"/>
        <w:ind w:left="180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１　横浜港の臨港地区内に建設（用途変更）される構築物の建築主は、建築主事及</w:t>
      </w:r>
      <w:r w:rsidR="00D30250">
        <w:rPr>
          <w:rFonts w:ascii="ＭＳ 明朝" w:hAnsi="ＭＳ 明朝" w:hint="eastAsia"/>
          <w:kern w:val="0"/>
          <w:sz w:val="18"/>
          <w:szCs w:val="18"/>
        </w:rPr>
        <w:t>び指定確認検査機関に建築確認申請書を提出する前に、</w:t>
      </w:r>
      <w:r w:rsidR="00D30250" w:rsidRPr="00300B6D">
        <w:rPr>
          <w:rFonts w:ascii="ＭＳ 明朝" w:hAnsi="ＭＳ 明朝" w:hint="eastAsia"/>
          <w:kern w:val="0"/>
          <w:sz w:val="18"/>
          <w:szCs w:val="18"/>
        </w:rPr>
        <w:t>港湾局</w:t>
      </w:r>
      <w:r w:rsidR="00A42EBB" w:rsidRPr="00132BBE">
        <w:rPr>
          <w:rFonts w:ascii="ＭＳ 明朝" w:hAnsi="ＭＳ 明朝" w:hint="eastAsia"/>
          <w:color w:val="000000"/>
          <w:kern w:val="0"/>
          <w:sz w:val="18"/>
          <w:szCs w:val="18"/>
        </w:rPr>
        <w:t>港湾</w:t>
      </w:r>
      <w:r w:rsidR="00D30250" w:rsidRPr="00132BBE">
        <w:rPr>
          <w:rFonts w:ascii="ＭＳ 明朝" w:hAnsi="ＭＳ 明朝" w:hint="eastAsia"/>
          <w:color w:val="000000"/>
          <w:kern w:val="0"/>
          <w:sz w:val="18"/>
          <w:szCs w:val="18"/>
        </w:rPr>
        <w:t>管財</w:t>
      </w:r>
      <w:r w:rsidRPr="00132BBE">
        <w:rPr>
          <w:rFonts w:ascii="ＭＳ 明朝" w:hAnsi="ＭＳ 明朝" w:hint="eastAsia"/>
          <w:color w:val="000000"/>
          <w:kern w:val="0"/>
          <w:sz w:val="18"/>
          <w:szCs w:val="18"/>
        </w:rPr>
        <w:t>課</w:t>
      </w:r>
      <w:r>
        <w:rPr>
          <w:rFonts w:ascii="ＭＳ 明朝" w:hAnsi="ＭＳ 明朝" w:hint="eastAsia"/>
          <w:kern w:val="0"/>
          <w:sz w:val="18"/>
          <w:szCs w:val="18"/>
        </w:rPr>
        <w:t>に次の書類を提出すること。</w:t>
      </w:r>
    </w:p>
    <w:p w:rsidR="00822051" w:rsidRDefault="00822051" w:rsidP="00822051">
      <w:pPr>
        <w:spacing w:line="300" w:lineRule="exact"/>
        <w:ind w:leftChars="172" w:left="721" w:hangingChars="200" w:hanging="36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(1)　横浜港臨港地区内の構築物建設（用途変更）届（第２号様式）に案内図、配置図、平面図、立面図、断面図、求積図を添付のうえ、正２部、副１部の合計３部</w:t>
      </w:r>
    </w:p>
    <w:p w:rsidR="00822051" w:rsidRDefault="00822051" w:rsidP="00822051">
      <w:pPr>
        <w:spacing w:line="300" w:lineRule="exac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  (2)　臨港地区内の用途規制に関する調書（第１号様式）　１部</w:t>
      </w:r>
    </w:p>
    <w:p w:rsidR="00822051" w:rsidRDefault="00822051" w:rsidP="00822051">
      <w:pPr>
        <w:spacing w:line="300" w:lineRule="exac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２　届出者が法人である場合においては、氏名は、その法人の名称及び代表者の氏名を記載すること。</w:t>
      </w:r>
    </w:p>
    <w:p w:rsidR="00822051" w:rsidRDefault="00822051" w:rsidP="00822051">
      <w:pPr>
        <w:spacing w:line="300" w:lineRule="exac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３　構築物建設については、１～１０、用途変更については、１～１２を記入すること。</w:t>
      </w:r>
    </w:p>
    <w:p w:rsidR="00822051" w:rsidRDefault="00822051" w:rsidP="00822051">
      <w:pPr>
        <w:spacing w:line="300" w:lineRule="exact"/>
        <w:rPr>
          <w:rFonts w:ascii="ＭＳ 明朝" w:hAnsi="ＭＳ 明朝"/>
          <w:kern w:val="0"/>
          <w:sz w:val="18"/>
          <w:szCs w:val="18"/>
        </w:rPr>
      </w:pPr>
    </w:p>
    <w:tbl>
      <w:tblPr>
        <w:tblW w:w="4706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</w:tblGrid>
      <w:tr w:rsidR="00822051" w:rsidTr="0075579F">
        <w:tc>
          <w:tcPr>
            <w:tcW w:w="4706" w:type="dxa"/>
          </w:tcPr>
          <w:p w:rsidR="00822051" w:rsidRDefault="00822051" w:rsidP="00803569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【適合印】</w:t>
            </w: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22051" w:rsidRDefault="00822051" w:rsidP="00803569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E40BE8" w:rsidRDefault="00E40BE8"/>
    <w:p w:rsidR="00E40BE8" w:rsidRDefault="00E40BE8">
      <w:pPr>
        <w:widowControl/>
        <w:jc w:val="left"/>
      </w:pPr>
      <w:r>
        <w:br w:type="page"/>
      </w:r>
    </w:p>
    <w:p w:rsidR="0031383E" w:rsidRDefault="0031383E">
      <w:r>
        <w:rPr>
          <w:rFonts w:hint="eastAsia"/>
        </w:rPr>
        <w:lastRenderedPageBreak/>
        <w:t>第１号様式（第２条第１項）</w:t>
      </w:r>
    </w:p>
    <w:p w:rsidR="0031383E" w:rsidRDefault="0031383E">
      <w:pPr>
        <w:rPr>
          <w:b/>
          <w:sz w:val="28"/>
          <w:szCs w:val="28"/>
        </w:rPr>
      </w:pPr>
    </w:p>
    <w:p w:rsidR="0031383E" w:rsidRDefault="0031383E">
      <w:pPr>
        <w:rPr>
          <w:b/>
        </w:rPr>
      </w:pPr>
      <w:r>
        <w:rPr>
          <w:rFonts w:hint="eastAsia"/>
          <w:b/>
          <w:sz w:val="28"/>
          <w:szCs w:val="28"/>
        </w:rPr>
        <w:t>臨港地区内の用途規制に関する調書</w:t>
      </w:r>
    </w:p>
    <w:p w:rsidR="0031383E" w:rsidRDefault="0031383E">
      <w:pPr>
        <w:rPr>
          <w:spacing w:val="8"/>
          <w:sz w:val="24"/>
        </w:rPr>
      </w:pPr>
    </w:p>
    <w:p w:rsidR="0031383E" w:rsidRDefault="0031383E">
      <w:pPr>
        <w:jc w:val="right"/>
        <w:rPr>
          <w:lang w:eastAsia="zh-TW"/>
        </w:rPr>
      </w:pPr>
      <w:r>
        <w:rPr>
          <w:rFonts w:hint="eastAsia"/>
          <w:spacing w:val="4"/>
          <w:sz w:val="24"/>
        </w:rPr>
        <w:t xml:space="preserve">　　</w:t>
      </w:r>
      <w:r>
        <w:rPr>
          <w:rFonts w:hint="eastAsia"/>
          <w:spacing w:val="8"/>
          <w:sz w:val="24"/>
          <w:lang w:eastAsia="zh-TW"/>
        </w:rPr>
        <w:t>年</w:t>
      </w:r>
      <w:r>
        <w:rPr>
          <w:rFonts w:eastAsia="Times New Roman"/>
          <w:spacing w:val="4"/>
          <w:sz w:val="24"/>
          <w:lang w:eastAsia="zh-TW"/>
        </w:rPr>
        <w:t xml:space="preserve">     </w:t>
      </w:r>
      <w:r>
        <w:rPr>
          <w:rFonts w:hint="eastAsia"/>
          <w:spacing w:val="8"/>
          <w:sz w:val="24"/>
          <w:lang w:eastAsia="zh-TW"/>
        </w:rPr>
        <w:t>月</w:t>
      </w:r>
      <w:r>
        <w:rPr>
          <w:rFonts w:eastAsia="Times New Roman"/>
          <w:spacing w:val="4"/>
          <w:sz w:val="24"/>
          <w:lang w:eastAsia="zh-TW"/>
        </w:rPr>
        <w:t xml:space="preserve">     </w:t>
      </w:r>
      <w:r>
        <w:rPr>
          <w:rFonts w:hint="eastAsia"/>
          <w:spacing w:val="8"/>
          <w:sz w:val="24"/>
          <w:lang w:eastAsia="zh-TW"/>
        </w:rPr>
        <w:t>日</w:t>
      </w:r>
    </w:p>
    <w:p w:rsidR="0031383E" w:rsidRPr="00E9793A" w:rsidRDefault="0031383E">
      <w:pPr>
        <w:rPr>
          <w:sz w:val="24"/>
          <w:lang w:eastAsia="zh-TW"/>
        </w:rPr>
      </w:pP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  <w:r>
        <w:rPr>
          <w:rFonts w:hint="eastAsia"/>
          <w:spacing w:val="3"/>
          <w:sz w:val="24"/>
        </w:rPr>
        <w:t xml:space="preserve">　　　　　　　　　　　　　　　　　申請者住所</w:t>
      </w:r>
    </w:p>
    <w:p w:rsidR="0031383E" w:rsidRDefault="0031383E">
      <w:pPr>
        <w:rPr>
          <w:spacing w:val="3"/>
          <w:sz w:val="24"/>
        </w:rPr>
      </w:pPr>
      <w:r>
        <w:rPr>
          <w:rFonts w:hint="eastAsia"/>
          <w:spacing w:val="3"/>
          <w:sz w:val="24"/>
        </w:rPr>
        <w:t xml:space="preserve">　　　　　　　　　　　　　　　　　事業所名　　　　</w:t>
      </w:r>
    </w:p>
    <w:p w:rsidR="0031383E" w:rsidRDefault="0031383E">
      <w:pPr>
        <w:rPr>
          <w:spacing w:val="3"/>
          <w:sz w:val="24"/>
        </w:rPr>
      </w:pPr>
      <w:r>
        <w:rPr>
          <w:rFonts w:hint="eastAsia"/>
          <w:spacing w:val="3"/>
          <w:sz w:val="24"/>
        </w:rPr>
        <w:t xml:space="preserve">　　　　　　　　　　　　　　　　　代表者名</w:t>
      </w: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  <w:r>
        <w:rPr>
          <w:rFonts w:hint="eastAsia"/>
          <w:spacing w:val="3"/>
          <w:sz w:val="24"/>
        </w:rPr>
        <w:t xml:space="preserve">　　　　　　　　　　　　　　　　　事務担当者事業所名</w:t>
      </w:r>
    </w:p>
    <w:p w:rsidR="0031383E" w:rsidRDefault="0031383E">
      <w:pPr>
        <w:rPr>
          <w:spacing w:val="3"/>
          <w:sz w:val="24"/>
        </w:rPr>
      </w:pPr>
      <w:r>
        <w:rPr>
          <w:rFonts w:hint="eastAsia"/>
          <w:spacing w:val="3"/>
          <w:sz w:val="24"/>
        </w:rPr>
        <w:t xml:space="preserve">　　　　　　　　　　　　　　　　　担当者名</w:t>
      </w:r>
    </w:p>
    <w:p w:rsidR="0031383E" w:rsidRDefault="0031383E">
      <w:pPr>
        <w:rPr>
          <w:spacing w:val="3"/>
          <w:sz w:val="24"/>
        </w:rPr>
      </w:pPr>
      <w:r>
        <w:rPr>
          <w:rFonts w:hint="eastAsia"/>
          <w:spacing w:val="3"/>
          <w:sz w:val="24"/>
        </w:rPr>
        <w:t xml:space="preserve">　　　　　　　　　　　　　　　　　連絡先</w:t>
      </w: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  <w:r>
        <w:rPr>
          <w:rFonts w:hint="eastAsia"/>
          <w:spacing w:val="3"/>
          <w:sz w:val="24"/>
        </w:rPr>
        <w:t>１　事業概要</w:t>
      </w:r>
    </w:p>
    <w:p w:rsidR="0031383E" w:rsidRDefault="0031383E">
      <w:pPr>
        <w:ind w:firstLineChars="200" w:firstLine="432"/>
        <w:rPr>
          <w:spacing w:val="3"/>
        </w:rPr>
      </w:pPr>
      <w:r>
        <w:rPr>
          <w:rFonts w:hint="eastAsia"/>
          <w:spacing w:val="3"/>
        </w:rPr>
        <w:t>（敷地内で行っている事業を記入すること。）</w:t>
      </w: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  <w:r>
        <w:rPr>
          <w:rFonts w:hint="eastAsia"/>
          <w:spacing w:val="3"/>
          <w:sz w:val="24"/>
        </w:rPr>
        <w:t>２　事業行為と横浜港の関係</w:t>
      </w:r>
    </w:p>
    <w:p w:rsidR="0031383E" w:rsidRDefault="0031383E">
      <w:pPr>
        <w:rPr>
          <w:spacing w:val="3"/>
        </w:rPr>
      </w:pPr>
      <w:r>
        <w:rPr>
          <w:rFonts w:hint="eastAsia"/>
          <w:spacing w:val="3"/>
          <w:sz w:val="24"/>
        </w:rPr>
        <w:t xml:space="preserve">　　</w:t>
      </w:r>
      <w:r>
        <w:rPr>
          <w:rFonts w:hint="eastAsia"/>
          <w:spacing w:val="3"/>
        </w:rPr>
        <w:t>（海上輸送の割合、もしくは臨港地区内の事業者との関係について記入すること。）</w:t>
      </w: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  <w:r>
        <w:rPr>
          <w:rFonts w:hint="eastAsia"/>
          <w:spacing w:val="3"/>
          <w:sz w:val="24"/>
        </w:rPr>
        <w:t>３　今回、建設する施設の具体用途、並びに概要</w:t>
      </w:r>
    </w:p>
    <w:p w:rsidR="0031383E" w:rsidRDefault="0031383E">
      <w:pPr>
        <w:rPr>
          <w:spacing w:val="3"/>
        </w:rPr>
      </w:pPr>
      <w:r>
        <w:rPr>
          <w:rFonts w:hint="eastAsia"/>
          <w:spacing w:val="3"/>
          <w:sz w:val="24"/>
        </w:rPr>
        <w:t xml:space="preserve">　　</w:t>
      </w:r>
      <w:r>
        <w:rPr>
          <w:rFonts w:hint="eastAsia"/>
          <w:spacing w:val="3"/>
        </w:rPr>
        <w:t>（上記事業の附帯施設の場合は、その関連を記入すること。）</w:t>
      </w:r>
    </w:p>
    <w:p w:rsidR="0031383E" w:rsidRPr="00E9793A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pacing w:val="3"/>
          <w:sz w:val="24"/>
        </w:rPr>
      </w:pPr>
    </w:p>
    <w:p w:rsidR="0031383E" w:rsidRDefault="0031383E">
      <w:pPr>
        <w:rPr>
          <w:sz w:val="24"/>
        </w:rPr>
      </w:pPr>
      <w:r>
        <w:rPr>
          <w:rFonts w:hint="eastAsia"/>
          <w:sz w:val="24"/>
        </w:rPr>
        <w:t>４　その他</w:t>
      </w:r>
    </w:p>
    <w:p w:rsidR="0031383E" w:rsidRDefault="0031383E">
      <w:pPr>
        <w:rPr>
          <w:sz w:val="24"/>
        </w:rPr>
      </w:pPr>
    </w:p>
    <w:p w:rsidR="0031383E" w:rsidRDefault="0031383E">
      <w:pPr>
        <w:rPr>
          <w:sz w:val="24"/>
        </w:rPr>
      </w:pPr>
    </w:p>
    <w:p w:rsidR="0031383E" w:rsidRDefault="0031383E">
      <w:pPr>
        <w:rPr>
          <w:sz w:val="24"/>
        </w:rPr>
      </w:pPr>
    </w:p>
    <w:p w:rsidR="0031383E" w:rsidRDefault="0031383E">
      <w:pPr>
        <w:rPr>
          <w:sz w:val="24"/>
        </w:rPr>
      </w:pPr>
    </w:p>
    <w:p w:rsidR="0031383E" w:rsidRDefault="0031383E">
      <w:pPr>
        <w:rPr>
          <w:sz w:val="24"/>
        </w:rPr>
      </w:pPr>
    </w:p>
    <w:p w:rsidR="0031383E" w:rsidRDefault="0031383E">
      <w:pPr>
        <w:rPr>
          <w:sz w:val="24"/>
        </w:rPr>
      </w:pPr>
    </w:p>
    <w:p w:rsidR="0031383E" w:rsidRDefault="0031383E">
      <w:pPr>
        <w:rPr>
          <w:sz w:val="24"/>
        </w:rPr>
      </w:pPr>
    </w:p>
    <w:p w:rsidR="0031383E" w:rsidRDefault="0031383E">
      <w:pPr>
        <w:rPr>
          <w:sz w:val="24"/>
        </w:rPr>
      </w:pPr>
    </w:p>
    <w:p w:rsidR="0031383E" w:rsidRDefault="0031383E">
      <w:pPr>
        <w:rPr>
          <w:sz w:val="24"/>
        </w:rPr>
      </w:pPr>
    </w:p>
    <w:p w:rsidR="0031383E" w:rsidRDefault="0031383E" w:rsidP="000748DB">
      <w:pPr>
        <w:spacing w:line="300" w:lineRule="exact"/>
        <w:jc w:val="left"/>
      </w:pPr>
      <w:r>
        <w:rPr>
          <w:rFonts w:hint="eastAsia"/>
          <w:sz w:val="18"/>
          <w:szCs w:val="18"/>
        </w:rPr>
        <w:t>＊この調書は１部提出ください。</w:t>
      </w:r>
    </w:p>
    <w:sectPr w:rsidR="0031383E" w:rsidSect="00765322">
      <w:footerReference w:type="default" r:id="rId7"/>
      <w:pgSz w:w="11906" w:h="16838" w:code="9"/>
      <w:pgMar w:top="680" w:right="2267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C1" w:rsidRDefault="002001C1">
      <w:r>
        <w:separator/>
      </w:r>
    </w:p>
  </w:endnote>
  <w:endnote w:type="continuationSeparator" w:id="0">
    <w:p w:rsidR="002001C1" w:rsidRDefault="0020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3E" w:rsidRDefault="0031383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C1" w:rsidRDefault="002001C1">
      <w:r>
        <w:separator/>
      </w:r>
    </w:p>
  </w:footnote>
  <w:footnote w:type="continuationSeparator" w:id="0">
    <w:p w:rsidR="002001C1" w:rsidRDefault="0020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2E2"/>
    <w:multiLevelType w:val="hybridMultilevel"/>
    <w:tmpl w:val="71FAF846"/>
    <w:lvl w:ilvl="0" w:tplc="1D9094E4">
      <w:start w:val="1"/>
      <w:numFmt w:val="decimalEnclosedCircle"/>
      <w:lvlText w:val="%1"/>
      <w:lvlJc w:val="left"/>
      <w:pPr>
        <w:tabs>
          <w:tab w:val="num" w:pos="5160"/>
        </w:tabs>
        <w:ind w:left="5160" w:hanging="4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68205BA2"/>
    <w:multiLevelType w:val="hybridMultilevel"/>
    <w:tmpl w:val="895E5FEC"/>
    <w:lvl w:ilvl="0" w:tplc="48843E26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51"/>
    <w:rsid w:val="0002034B"/>
    <w:rsid w:val="00026A56"/>
    <w:rsid w:val="000748DB"/>
    <w:rsid w:val="000C1B41"/>
    <w:rsid w:val="0011074F"/>
    <w:rsid w:val="00132BBE"/>
    <w:rsid w:val="00194F9D"/>
    <w:rsid w:val="002001C1"/>
    <w:rsid w:val="002B398F"/>
    <w:rsid w:val="00300B6D"/>
    <w:rsid w:val="0031383E"/>
    <w:rsid w:val="00413803"/>
    <w:rsid w:val="00421495"/>
    <w:rsid w:val="004D7BBC"/>
    <w:rsid w:val="006A133B"/>
    <w:rsid w:val="006A1A4D"/>
    <w:rsid w:val="006D51F6"/>
    <w:rsid w:val="007104A1"/>
    <w:rsid w:val="0075579F"/>
    <w:rsid w:val="00765322"/>
    <w:rsid w:val="00803569"/>
    <w:rsid w:val="00822051"/>
    <w:rsid w:val="008D357E"/>
    <w:rsid w:val="008F02E7"/>
    <w:rsid w:val="00907295"/>
    <w:rsid w:val="00A42EBB"/>
    <w:rsid w:val="00BC5DFC"/>
    <w:rsid w:val="00C303C2"/>
    <w:rsid w:val="00D30250"/>
    <w:rsid w:val="00D4691D"/>
    <w:rsid w:val="00E40BE8"/>
    <w:rsid w:val="00E848CB"/>
    <w:rsid w:val="00E9793A"/>
    <w:rsid w:val="00EB1847"/>
    <w:rsid w:val="00EE44D6"/>
    <w:rsid w:val="00EE7AF2"/>
    <w:rsid w:val="00F24110"/>
    <w:rsid w:val="00F54B12"/>
    <w:rsid w:val="00F93D4B"/>
    <w:rsid w:val="00F9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2024-07-19T01:27:00Z</dcterms:created>
  <dcterms:modified xsi:type="dcterms:W3CDTF">2024-07-19T01:28:00Z</dcterms:modified>
</cp:coreProperties>
</file>